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E9" w:rsidRDefault="002344E9" w:rsidP="002344E9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2344E9" w:rsidRDefault="002344E9" w:rsidP="002344E9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62E04" w:rsidRPr="00E44E65" w:rsidRDefault="00962E04" w:rsidP="002344E9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E44E65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E44E65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E44E65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S.N.G.N</w:t>
      </w:r>
      <w:r w:rsidR="0015650B" w:rsidRPr="00E44E65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B60C80">
        <w:rPr>
          <w:rFonts w:ascii="Cambria" w:hAnsi="Cambria"/>
          <w:b/>
          <w:noProof/>
          <w:sz w:val="22"/>
          <w:szCs w:val="22"/>
          <w:lang w:val="ro-RO"/>
        </w:rPr>
        <w:t>8/9</w:t>
      </w:r>
      <w:r w:rsidR="002344E9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B60C80">
        <w:rPr>
          <w:rFonts w:ascii="Cambria" w:hAnsi="Cambria"/>
          <w:b/>
          <w:noProof/>
          <w:sz w:val="22"/>
          <w:szCs w:val="22"/>
          <w:lang w:val="ro-RO"/>
        </w:rPr>
        <w:t>iunie</w:t>
      </w:r>
      <w:r w:rsidR="00963A23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090E91">
        <w:rPr>
          <w:rFonts w:ascii="Cambria" w:hAnsi="Cambria"/>
          <w:b/>
          <w:noProof/>
          <w:sz w:val="22"/>
          <w:szCs w:val="22"/>
          <w:lang w:val="ro-RO"/>
        </w:rPr>
        <w:t>2022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Subscrisa, [______________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_______________________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>
        <w:rPr>
          <w:rFonts w:ascii="Cambria" w:hAnsi="Cambria"/>
          <w:noProof/>
          <w:sz w:val="22"/>
          <w:szCs w:val="22"/>
          <w:lang w:val="ro-RO"/>
        </w:rPr>
        <w:t>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E44E6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E44E6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</w:t>
      </w:r>
      <w:r w:rsidR="00391DDF"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963A23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B60C80">
        <w:rPr>
          <w:rFonts w:ascii="Cambria" w:hAnsi="Cambria"/>
          <w:b/>
          <w:noProof/>
          <w:sz w:val="22"/>
          <w:szCs w:val="22"/>
          <w:lang w:val="ro-RO" w:eastAsia="ro-RO"/>
        </w:rPr>
        <w:t>6 mai 2022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 acţiuni, reprezentând 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 drepturi de vot în Adunarea Generală Ordinară a Acţionarilor, reprezentând 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962E04" w:rsidRPr="00E44E65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împuternicim prin prezenta pe:</w:t>
      </w:r>
    </w:p>
    <w:p w:rsidR="002344E9" w:rsidRPr="001142D5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</w:t>
      </w:r>
      <w:r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>
        <w:rPr>
          <w:rFonts w:ascii="Cambria" w:hAnsi="Cambria"/>
          <w:noProof/>
          <w:sz w:val="22"/>
          <w:szCs w:val="22"/>
          <w:lang w:val="ro-RO"/>
        </w:rPr>
        <w:t>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nr. [__</w:t>
      </w:r>
      <w:r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eliberat de [___</w:t>
      </w:r>
      <w:r>
        <w:rPr>
          <w:rFonts w:ascii="Cambria" w:hAnsi="Cambria"/>
          <w:noProof/>
          <w:sz w:val="22"/>
          <w:szCs w:val="22"/>
          <w:lang w:val="ro-RO"/>
        </w:rPr>
        <w:t>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la data de [_</w:t>
      </w:r>
      <w:r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CNP [_</w:t>
      </w:r>
      <w:r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_____________], având domiciliul în [________________</w:t>
      </w:r>
      <w:r>
        <w:rPr>
          <w:rFonts w:ascii="Cambria" w:hAnsi="Cambria"/>
          <w:noProof/>
          <w:sz w:val="22"/>
          <w:szCs w:val="22"/>
          <w:lang w:val="ro-RO"/>
        </w:rPr>
        <w:t>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________], 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2344E9" w:rsidRPr="001142D5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</w:t>
      </w:r>
      <w:r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</w:t>
      </w:r>
      <w:r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 (se va completa cu numele şi prenumele reprezentantului legal), identificat cu B.I./C.I./paşaport seria [_</w:t>
      </w:r>
      <w:r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având domiciliul în [______</w:t>
      </w:r>
      <w:r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</w:t>
      </w:r>
    </w:p>
    <w:p w:rsidR="00962E04" w:rsidRPr="00E44E65" w:rsidRDefault="00962E04" w:rsidP="002344E9">
      <w:pPr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B60C80" w:rsidRPr="001142D5" w:rsidRDefault="00B60C80" w:rsidP="00B60C80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8 iunie 2022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 în care Adunarea Generală Ordinară a Acţionarilor nu se va putea ţine la prima convocare, la data celei de a doua convocări a Adunării Generale Ordinare a Acţionarilor S.N.</w:t>
      </w:r>
      <w:r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9 iunie 2022</w:t>
      </w:r>
      <w:r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cu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26 mai 2022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B60C80" w:rsidRPr="001142D5" w:rsidRDefault="00B60C80" w:rsidP="00B60C80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B60C80" w:rsidRDefault="00B60C80" w:rsidP="00B60C8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B60C80" w:rsidRDefault="00B60C80" w:rsidP="00B60C8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B60C80" w:rsidRDefault="00B60C80" w:rsidP="00B60C8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B60C80" w:rsidRPr="00262ABC" w:rsidRDefault="00B60C80" w:rsidP="00B60C8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5C60DA" w:rsidRDefault="005C60DA" w:rsidP="005C60DA">
      <w:pPr>
        <w:jc w:val="both"/>
        <w:rPr>
          <w:rFonts w:ascii="Cambria" w:hAnsi="Cambria" w:cs="Calibri"/>
          <w:b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  <w:lang w:val="ro-RO"/>
        </w:rPr>
        <w:t>„</w:t>
      </w:r>
      <w:r>
        <w:rPr>
          <w:rFonts w:ascii="Cambria" w:hAnsi="Cambria"/>
          <w:b/>
          <w:noProof/>
          <w:sz w:val="22"/>
          <w:szCs w:val="22"/>
        </w:rPr>
        <w:t xml:space="preserve">Se ratifică/aprobă Contractul de vânzare gaze naturale nr. PET 15/2022 încheiat cu Societatea Electrocentrale București S.A., </w:t>
      </w:r>
      <w:r>
        <w:rPr>
          <w:rFonts w:ascii="Cambria" w:hAnsi="Cambria" w:cs="Arial"/>
          <w:b/>
          <w:noProof/>
          <w:sz w:val="22"/>
          <w:szCs w:val="22"/>
        </w:rPr>
        <w:t>conform prevederilor art. 52, alin. (1) din OUG nr. 109/2011</w:t>
      </w:r>
      <w:r>
        <w:rPr>
          <w:rFonts w:ascii="Cambria" w:hAnsi="Cambria"/>
          <w:b/>
          <w:bCs/>
          <w:sz w:val="22"/>
          <w:szCs w:val="22"/>
          <w:lang w:val="ro-RO"/>
        </w:rPr>
        <w:t>".</w:t>
      </w:r>
    </w:p>
    <w:p w:rsidR="00B60C80" w:rsidRPr="00262ABC" w:rsidRDefault="00B60C80" w:rsidP="00B60C80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60C80" w:rsidRPr="00262ABC" w:rsidRDefault="00B60C80" w:rsidP="00B60C8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B60C80" w:rsidRPr="00262ABC" w:rsidRDefault="00B60C80" w:rsidP="00B60C8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B60C80" w:rsidRPr="00262ABC" w:rsidRDefault="00B60C80" w:rsidP="00B60C8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2 de pe ordinea de zi:</w:t>
      </w:r>
    </w:p>
    <w:p w:rsidR="00B60C80" w:rsidRPr="002E3D85" w:rsidRDefault="00B60C80" w:rsidP="00B60C80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="00E92574">
        <w:rPr>
          <w:rFonts w:ascii="Cambria" w:eastAsia="SimSun" w:hAnsi="Cambria" w:cs="Arial"/>
          <w:b/>
          <w:noProof/>
          <w:sz w:val="22"/>
          <w:szCs w:val="22"/>
          <w:lang w:eastAsia="zh-CN"/>
        </w:rPr>
        <w:t>Se ia act de I</w:t>
      </w:r>
      <w:bookmarkStart w:id="0" w:name="_GoBack"/>
      <w:bookmarkEnd w:id="0"/>
      <w:r w:rsidRPr="00044197">
        <w:rPr>
          <w:rFonts w:ascii="Cambria" w:eastAsia="SimSun" w:hAnsi="Cambria" w:cs="Arial"/>
          <w:b/>
          <w:noProof/>
          <w:sz w:val="22"/>
          <w:szCs w:val="22"/>
          <w:lang w:eastAsia="zh-CN"/>
        </w:rPr>
        <w:t>nformarea privind unele tranzacții încheiate de Romga</w:t>
      </w:r>
      <w:r>
        <w:rPr>
          <w:rFonts w:ascii="Cambria" w:eastAsia="SimSun" w:hAnsi="Cambria" w:cs="Arial"/>
          <w:b/>
          <w:noProof/>
          <w:sz w:val="22"/>
          <w:szCs w:val="22"/>
          <w:lang w:eastAsia="zh-CN"/>
        </w:rPr>
        <w:t>z cu alte întreprinderi publice”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.</w:t>
      </w:r>
    </w:p>
    <w:p w:rsidR="00B60C80" w:rsidRPr="00262ABC" w:rsidRDefault="00B60C80" w:rsidP="00B60C80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60C80" w:rsidRDefault="00B60C80" w:rsidP="00B60C8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B60C80" w:rsidRDefault="00B60C80" w:rsidP="00B60C8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B60C80" w:rsidRPr="002E3D85" w:rsidRDefault="00B60C80" w:rsidP="00B60C8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3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B60C80" w:rsidRPr="00955501" w:rsidRDefault="00B60C80" w:rsidP="00B60C80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B60C80" w:rsidRPr="00955501" w:rsidRDefault="00B60C80" w:rsidP="00B60C80">
      <w:pPr>
        <w:rPr>
          <w:rFonts w:ascii="Calibri" w:hAnsi="Calibri"/>
          <w:noProof/>
          <w:color w:val="1F497D"/>
          <w:lang w:val="ro-RO"/>
        </w:rPr>
      </w:pPr>
    </w:p>
    <w:p w:rsidR="00B60C80" w:rsidRPr="00262ABC" w:rsidRDefault="00B60C80" w:rsidP="00B60C80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60C80" w:rsidRDefault="00B60C80" w:rsidP="00B60C80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60C80" w:rsidRDefault="00B60C80" w:rsidP="00B60C80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60C80" w:rsidRDefault="00B60C80" w:rsidP="00B60C80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60C80" w:rsidRDefault="00B60C80" w:rsidP="00B60C80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60C80" w:rsidRDefault="00B60C80" w:rsidP="00B60C80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60C80" w:rsidRPr="001142D5" w:rsidRDefault="00B60C80" w:rsidP="00B60C80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B60C80" w:rsidRPr="001142D5" w:rsidRDefault="00B60C80" w:rsidP="00B60C80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B60C80" w:rsidRPr="001142D5" w:rsidRDefault="00B60C80" w:rsidP="00B60C80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9 iunie 2022</w:t>
      </w:r>
      <w:r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>
        <w:rPr>
          <w:rFonts w:ascii="Cambria" w:hAnsi="Cambria"/>
          <w:noProof/>
          <w:sz w:val="22"/>
          <w:szCs w:val="22"/>
          <w:lang w:val="ro-RO"/>
        </w:rPr>
        <w:t xml:space="preserve"> (ora României), ce va avea loc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8 iunie 2022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B60C80" w:rsidRPr="001142D5" w:rsidRDefault="00B60C80" w:rsidP="00B60C80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6 iunie 2022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B60C80" w:rsidRPr="001142D5" w:rsidRDefault="00B60C80" w:rsidP="00B60C80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B60C80" w:rsidRPr="001142D5" w:rsidRDefault="00B60C80" w:rsidP="00B60C80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B60C80" w:rsidRPr="001142D5" w:rsidRDefault="00B60C80" w:rsidP="00B60C80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2344E9" w:rsidRDefault="002344E9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B60C80" w:rsidRDefault="00B60C80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E44E65" w:rsidSect="00B60C80">
      <w:footerReference w:type="even" r:id="rId7"/>
      <w:footerReference w:type="default" r:id="rId8"/>
      <w:footerReference w:type="first" r:id="rId9"/>
      <w:pgSz w:w="11907" w:h="16840" w:code="9"/>
      <w:pgMar w:top="126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369" w:rsidRDefault="00A10369">
      <w:r>
        <w:separator/>
      </w:r>
    </w:p>
  </w:endnote>
  <w:endnote w:type="continuationSeparator" w:id="0">
    <w:p w:rsidR="00A10369" w:rsidRDefault="00A1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5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369" w:rsidRDefault="00A10369">
      <w:r>
        <w:separator/>
      </w:r>
    </w:p>
  </w:footnote>
  <w:footnote w:type="continuationSeparator" w:id="0">
    <w:p w:rsidR="00A10369" w:rsidRDefault="00A10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30862"/>
    <w:rsid w:val="000315CB"/>
    <w:rsid w:val="00045803"/>
    <w:rsid w:val="00082A7E"/>
    <w:rsid w:val="00090E91"/>
    <w:rsid w:val="000914C3"/>
    <w:rsid w:val="000A3893"/>
    <w:rsid w:val="001227D0"/>
    <w:rsid w:val="001432B6"/>
    <w:rsid w:val="0015650B"/>
    <w:rsid w:val="00180C5B"/>
    <w:rsid w:val="001938EB"/>
    <w:rsid w:val="001969E2"/>
    <w:rsid w:val="002344E9"/>
    <w:rsid w:val="002E204D"/>
    <w:rsid w:val="002E282A"/>
    <w:rsid w:val="002F1016"/>
    <w:rsid w:val="0034697B"/>
    <w:rsid w:val="003526C1"/>
    <w:rsid w:val="00370CA7"/>
    <w:rsid w:val="00391DDF"/>
    <w:rsid w:val="003B130D"/>
    <w:rsid w:val="00420D43"/>
    <w:rsid w:val="00444BFD"/>
    <w:rsid w:val="004B1D91"/>
    <w:rsid w:val="004B34E9"/>
    <w:rsid w:val="004C6367"/>
    <w:rsid w:val="004D5A52"/>
    <w:rsid w:val="004F19CD"/>
    <w:rsid w:val="004F361F"/>
    <w:rsid w:val="00517F1B"/>
    <w:rsid w:val="0057236F"/>
    <w:rsid w:val="005C21C5"/>
    <w:rsid w:val="005C42A8"/>
    <w:rsid w:val="005C60DA"/>
    <w:rsid w:val="005E2956"/>
    <w:rsid w:val="005E4C84"/>
    <w:rsid w:val="005E634D"/>
    <w:rsid w:val="006158DE"/>
    <w:rsid w:val="00616BA2"/>
    <w:rsid w:val="006402EE"/>
    <w:rsid w:val="00644031"/>
    <w:rsid w:val="006636F8"/>
    <w:rsid w:val="00696E6A"/>
    <w:rsid w:val="006D2838"/>
    <w:rsid w:val="006D53D6"/>
    <w:rsid w:val="006F636B"/>
    <w:rsid w:val="007A5841"/>
    <w:rsid w:val="007C4A50"/>
    <w:rsid w:val="00820B0B"/>
    <w:rsid w:val="0082660B"/>
    <w:rsid w:val="008833DF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C160C"/>
    <w:rsid w:val="009D6009"/>
    <w:rsid w:val="009F2780"/>
    <w:rsid w:val="009F45BD"/>
    <w:rsid w:val="00A10369"/>
    <w:rsid w:val="00A34029"/>
    <w:rsid w:val="00A45BEE"/>
    <w:rsid w:val="00A64A5F"/>
    <w:rsid w:val="00AA5E1B"/>
    <w:rsid w:val="00AB3917"/>
    <w:rsid w:val="00AC377B"/>
    <w:rsid w:val="00AF7454"/>
    <w:rsid w:val="00B22163"/>
    <w:rsid w:val="00B474E8"/>
    <w:rsid w:val="00B60C80"/>
    <w:rsid w:val="00B932A3"/>
    <w:rsid w:val="00BC245D"/>
    <w:rsid w:val="00BF34B9"/>
    <w:rsid w:val="00BF5847"/>
    <w:rsid w:val="00C927A7"/>
    <w:rsid w:val="00CC1164"/>
    <w:rsid w:val="00D7117B"/>
    <w:rsid w:val="00DA4CE2"/>
    <w:rsid w:val="00DC5B9F"/>
    <w:rsid w:val="00E00023"/>
    <w:rsid w:val="00E35E7F"/>
    <w:rsid w:val="00E41305"/>
    <w:rsid w:val="00E44E65"/>
    <w:rsid w:val="00E60213"/>
    <w:rsid w:val="00E92574"/>
    <w:rsid w:val="00EB7160"/>
    <w:rsid w:val="00F00615"/>
    <w:rsid w:val="00FA2D9A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39</cp:revision>
  <dcterms:created xsi:type="dcterms:W3CDTF">2018-08-15T19:03:00Z</dcterms:created>
  <dcterms:modified xsi:type="dcterms:W3CDTF">2022-05-04T08:15:00Z</dcterms:modified>
</cp:coreProperties>
</file>